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3E9B" w:rsidRPr="00B63E9B" w:rsidRDefault="00B63E9B" w:rsidP="00B63E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B63E9B">
        <w:rPr>
          <w:rFonts w:ascii="Arial" w:eastAsia="Times New Roman" w:hAnsi="Arial" w:cs="Arial"/>
          <w:color w:val="212121"/>
          <w:sz w:val="23"/>
          <w:szCs w:val="23"/>
          <w:shd w:val="clear" w:color="auto" w:fill="FFFFFF"/>
          <w:lang w:eastAsia="ru-RU"/>
        </w:rPr>
        <w:t xml:space="preserve">Новосибирские семьи могут оформить ежемесячную выплату из средств </w:t>
      </w:r>
      <w:proofErr w:type="spellStart"/>
      <w:r w:rsidRPr="00B63E9B">
        <w:rPr>
          <w:rFonts w:ascii="Arial" w:eastAsia="Times New Roman" w:hAnsi="Arial" w:cs="Arial"/>
          <w:color w:val="212121"/>
          <w:sz w:val="23"/>
          <w:szCs w:val="23"/>
          <w:shd w:val="clear" w:color="auto" w:fill="FFFFFF"/>
          <w:lang w:eastAsia="ru-RU"/>
        </w:rPr>
        <w:t>маткапитала</w:t>
      </w:r>
      <w:proofErr w:type="spellEnd"/>
      <w:r w:rsidRPr="00B63E9B">
        <w:rPr>
          <w:rFonts w:ascii="Arial" w:eastAsia="Times New Roman" w:hAnsi="Arial" w:cs="Arial"/>
          <w:color w:val="212121"/>
          <w:sz w:val="23"/>
          <w:szCs w:val="23"/>
          <w:shd w:val="clear" w:color="auto" w:fill="FFFFFF"/>
          <w:lang w:eastAsia="ru-RU"/>
        </w:rPr>
        <w:t xml:space="preserve"> на детей до трех лет.</w:t>
      </w:r>
    </w:p>
    <w:p w:rsidR="00B63E9B" w:rsidRPr="00B63E9B" w:rsidRDefault="00B63E9B" w:rsidP="00B63E9B">
      <w:pPr>
        <w:shd w:val="clear" w:color="auto" w:fill="FFFFFF"/>
        <w:spacing w:after="0" w:line="315" w:lineRule="atLeast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B63E9B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 </w:t>
      </w:r>
    </w:p>
    <w:p w:rsidR="00B63E9B" w:rsidRPr="00B63E9B" w:rsidRDefault="00B63E9B" w:rsidP="00B63E9B">
      <w:pPr>
        <w:shd w:val="clear" w:color="auto" w:fill="FFFFFF"/>
        <w:spacing w:after="0" w:line="315" w:lineRule="atLeast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B63E9B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Право на эту выплату определяется по прожиточному минимуму (ПМ) в регионе.</w:t>
      </w:r>
    </w:p>
    <w:p w:rsidR="00B63E9B" w:rsidRPr="00B63E9B" w:rsidRDefault="00B63E9B" w:rsidP="00B63E9B">
      <w:pPr>
        <w:shd w:val="clear" w:color="auto" w:fill="FFFFFF"/>
        <w:spacing w:after="0" w:line="315" w:lineRule="atLeast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B63E9B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 </w:t>
      </w:r>
    </w:p>
    <w:p w:rsidR="00B63E9B" w:rsidRPr="00B63E9B" w:rsidRDefault="00B63E9B" w:rsidP="00B63E9B">
      <w:pPr>
        <w:shd w:val="clear" w:color="auto" w:fill="FFFFFF"/>
        <w:spacing w:after="0" w:line="315" w:lineRule="atLeast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B63E9B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Для расчета необходимо разделить доходы родителей и совершеннолетних детей за последний год на 12 мес. и на количество членов семьи. Если полученная сумма окажется в пределах двух среднедушевых ПМ в регионе, можно подавать заявление:</w:t>
      </w:r>
    </w:p>
    <w:p w:rsidR="00B63E9B" w:rsidRPr="00B63E9B" w:rsidRDefault="00B63E9B" w:rsidP="00B63E9B">
      <w:pPr>
        <w:shd w:val="clear" w:color="auto" w:fill="FFFFFF"/>
        <w:spacing w:after="0" w:line="315" w:lineRule="atLeast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B63E9B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- в клиентской службе Отделения СФР по Новосибирской области,</w:t>
      </w:r>
      <w:r w:rsidRPr="00B63E9B">
        <w:rPr>
          <w:rFonts w:ascii="Arial" w:eastAsia="Times New Roman" w:hAnsi="Arial" w:cs="Arial"/>
          <w:color w:val="212121"/>
          <w:sz w:val="23"/>
          <w:szCs w:val="23"/>
          <w:lang w:eastAsia="ru-RU"/>
        </w:rPr>
        <w:br/>
        <w:t xml:space="preserve">- на портале </w:t>
      </w:r>
      <w:proofErr w:type="spellStart"/>
      <w:r w:rsidRPr="00B63E9B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госуслуг</w:t>
      </w:r>
      <w:proofErr w:type="spellEnd"/>
      <w:r w:rsidRPr="00B63E9B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,</w:t>
      </w:r>
      <w:r w:rsidRPr="00B63E9B">
        <w:rPr>
          <w:rFonts w:ascii="Arial" w:eastAsia="Times New Roman" w:hAnsi="Arial" w:cs="Arial"/>
          <w:color w:val="212121"/>
          <w:sz w:val="23"/>
          <w:szCs w:val="23"/>
          <w:lang w:eastAsia="ru-RU"/>
        </w:rPr>
        <w:br/>
        <w:t>- в МФЦ</w:t>
      </w:r>
    </w:p>
    <w:p w:rsidR="00B63E9B" w:rsidRPr="00B63E9B" w:rsidRDefault="00B63E9B" w:rsidP="00B63E9B">
      <w:pPr>
        <w:shd w:val="clear" w:color="auto" w:fill="FFFFFF"/>
        <w:spacing w:after="0" w:line="315" w:lineRule="atLeast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B63E9B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В Новосибирской области «порог» составляет 34 756 руб.</w:t>
      </w:r>
    </w:p>
    <w:p w:rsidR="00B63E9B" w:rsidRPr="00B63E9B" w:rsidRDefault="00B63E9B" w:rsidP="00B63E9B">
      <w:pPr>
        <w:shd w:val="clear" w:color="auto" w:fill="FFFFFF"/>
        <w:spacing w:after="0" w:line="315" w:lineRule="atLeast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B63E9B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 </w:t>
      </w:r>
    </w:p>
    <w:p w:rsidR="00B63E9B" w:rsidRPr="00B63E9B" w:rsidRDefault="00B63E9B" w:rsidP="00B63E9B">
      <w:pPr>
        <w:shd w:val="clear" w:color="auto" w:fill="FFFFFF"/>
        <w:spacing w:after="0" w:line="315" w:lineRule="atLeast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B63E9B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Важно: доходы семьи берутся за 12 мес., которые разделены с месяцем обращения еще одним месяцем.</w:t>
      </w:r>
    </w:p>
    <w:p w:rsidR="00B63E9B" w:rsidRPr="00B63E9B" w:rsidRDefault="00B63E9B" w:rsidP="00B63E9B">
      <w:pPr>
        <w:shd w:val="clear" w:color="auto" w:fill="FFFFFF"/>
        <w:spacing w:after="0" w:line="315" w:lineRule="atLeast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B63E9B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 </w:t>
      </w:r>
    </w:p>
    <w:p w:rsidR="00B63E9B" w:rsidRPr="00B63E9B" w:rsidRDefault="00B63E9B" w:rsidP="00B63E9B">
      <w:pPr>
        <w:shd w:val="clear" w:color="auto" w:fill="FFFFFF"/>
        <w:spacing w:after="0" w:line="315" w:lineRule="atLeast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B63E9B">
        <w:rPr>
          <w:rFonts w:ascii="Arial" w:eastAsia="Times New Roman" w:hAnsi="Arial" w:cs="Arial"/>
          <w:color w:val="212121"/>
          <w:sz w:val="23"/>
          <w:szCs w:val="23"/>
          <w:lang w:eastAsia="ru-RU"/>
        </w:rPr>
        <w:t xml:space="preserve">В расчет доходов берутся зарплаты, премии, пенсии, пособия, стипендии и некоторые виды денежных компенсаций. Некоторые виды выплат при этом не учитываются. Весь перечень можно посмотреть на сайте </w:t>
      </w:r>
      <w:proofErr w:type="spellStart"/>
      <w:r w:rsidRPr="00B63E9B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Соцфонда</w:t>
      </w:r>
      <w:proofErr w:type="spellEnd"/>
      <w:r w:rsidRPr="00B63E9B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.</w:t>
      </w:r>
    </w:p>
    <w:p w:rsidR="00B63E9B" w:rsidRPr="00B63E9B" w:rsidRDefault="00B63E9B" w:rsidP="00B63E9B">
      <w:pPr>
        <w:shd w:val="clear" w:color="auto" w:fill="FFFFFF"/>
        <w:spacing w:after="0" w:line="315" w:lineRule="atLeast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B63E9B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 </w:t>
      </w:r>
    </w:p>
    <w:p w:rsidR="00B63E9B" w:rsidRPr="00B63E9B" w:rsidRDefault="00B63E9B" w:rsidP="00B63E9B">
      <w:pPr>
        <w:shd w:val="clear" w:color="auto" w:fill="FFFFFF"/>
        <w:spacing w:after="0" w:line="315" w:lineRule="atLeast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B63E9B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Размер выплаты равен региональному прожиточному минимуму на ребенка. В Новосибирской области это 16 857 руб.</w:t>
      </w:r>
    </w:p>
    <w:p w:rsidR="00B63E9B" w:rsidRPr="00B63E9B" w:rsidRDefault="00B63E9B" w:rsidP="00B63E9B">
      <w:pPr>
        <w:shd w:val="clear" w:color="auto" w:fill="FFFFFF"/>
        <w:spacing w:after="0" w:line="315" w:lineRule="atLeast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B63E9B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 </w:t>
      </w:r>
    </w:p>
    <w:p w:rsidR="00B63E9B" w:rsidRPr="00B63E9B" w:rsidRDefault="00B63E9B" w:rsidP="00B63E9B">
      <w:pPr>
        <w:shd w:val="clear" w:color="auto" w:fill="FFFFFF"/>
        <w:spacing w:after="0" w:line="315" w:lineRule="atLeast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B63E9B">
        <w:rPr>
          <w:rFonts w:ascii="Arial" w:eastAsia="Times New Roman" w:hAnsi="Arial" w:cs="Arial"/>
          <w:color w:val="212121"/>
          <w:sz w:val="23"/>
          <w:szCs w:val="23"/>
          <w:lang w:eastAsia="ru-RU"/>
        </w:rPr>
        <w:t xml:space="preserve">Напомним, что 1 февраля региональное Отделение СФР проиндексировало на 9,5% размер </w:t>
      </w:r>
      <w:proofErr w:type="spellStart"/>
      <w:r w:rsidRPr="00B63E9B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маткапитала</w:t>
      </w:r>
      <w:proofErr w:type="spellEnd"/>
      <w:r w:rsidRPr="00B63E9B">
        <w:rPr>
          <w:rFonts w:ascii="Arial" w:eastAsia="Times New Roman" w:hAnsi="Arial" w:cs="Arial"/>
          <w:color w:val="212121"/>
          <w:sz w:val="23"/>
          <w:szCs w:val="23"/>
          <w:lang w:eastAsia="ru-RU"/>
        </w:rPr>
        <w:t xml:space="preserve"> и его остаток.</w:t>
      </w:r>
    </w:p>
    <w:p w:rsidR="00B63E9B" w:rsidRPr="00B63E9B" w:rsidRDefault="00B63E9B" w:rsidP="00B63E9B">
      <w:pPr>
        <w:shd w:val="clear" w:color="auto" w:fill="FFFFFF"/>
        <w:spacing w:after="0" w:line="315" w:lineRule="atLeast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B63E9B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 </w:t>
      </w:r>
    </w:p>
    <w:p w:rsidR="00B63E9B" w:rsidRPr="00B63E9B" w:rsidRDefault="00B63E9B" w:rsidP="00B63E9B">
      <w:pPr>
        <w:shd w:val="clear" w:color="auto" w:fill="FFFFFF"/>
        <w:spacing w:after="0" w:line="315" w:lineRule="atLeast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B63E9B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Подписывайтесь на Отделение СФР по Новосибирской области, чтобы знать больше о поддержке семей с детьми</w:t>
      </w:r>
    </w:p>
    <w:p w:rsidR="00B63E9B" w:rsidRPr="00B63E9B" w:rsidRDefault="00B63E9B" w:rsidP="00B63E9B">
      <w:pPr>
        <w:shd w:val="clear" w:color="auto" w:fill="FFFFFF"/>
        <w:spacing w:after="0" w:line="315" w:lineRule="atLeast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B63E9B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 </w:t>
      </w:r>
    </w:p>
    <w:p w:rsidR="00B63E9B" w:rsidRPr="00B63E9B" w:rsidRDefault="00B63E9B" w:rsidP="00B63E9B">
      <w:pPr>
        <w:shd w:val="clear" w:color="auto" w:fill="FFFFFF"/>
        <w:spacing w:before="100" w:beforeAutospacing="1" w:after="100" w:afterAutospacing="1" w:line="315" w:lineRule="atLeast"/>
        <w:jc w:val="both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B63E9B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 xml:space="preserve">Отделение СФР по Новосибирской области в </w:t>
      </w:r>
      <w:proofErr w:type="spellStart"/>
      <w:r w:rsidRPr="00B63E9B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соцсетях</w:t>
      </w:r>
      <w:proofErr w:type="spellEnd"/>
      <w:r w:rsidRPr="00B63E9B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: </w:t>
      </w:r>
    </w:p>
    <w:p w:rsidR="00B63E9B" w:rsidRPr="00B63E9B" w:rsidRDefault="00B63E9B" w:rsidP="00B63E9B">
      <w:pPr>
        <w:shd w:val="clear" w:color="auto" w:fill="FFFFFF"/>
        <w:spacing w:before="100" w:beforeAutospacing="1" w:after="100" w:afterAutospacing="1" w:line="315" w:lineRule="atLeast"/>
        <w:jc w:val="both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B63E9B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ВК </w:t>
      </w:r>
      <w:hyperlink r:id="rId4" w:tgtFrame="_blank" w:history="1">
        <w:r w:rsidRPr="00B63E9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https://vk.com/sfr.novosibirskayaoblast</w:t>
        </w:r>
      </w:hyperlink>
      <w:r w:rsidRPr="00B63E9B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 ,</w:t>
      </w:r>
    </w:p>
    <w:p w:rsidR="00B63E9B" w:rsidRPr="00B63E9B" w:rsidRDefault="00B63E9B" w:rsidP="00B63E9B">
      <w:pPr>
        <w:shd w:val="clear" w:color="auto" w:fill="FFFFFF"/>
        <w:spacing w:before="100" w:beforeAutospacing="1" w:after="100" w:afterAutospacing="1" w:line="315" w:lineRule="atLeast"/>
        <w:jc w:val="both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B63E9B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Одноклассники </w:t>
      </w:r>
      <w:hyperlink r:id="rId5" w:tgtFrame="_blank" w:history="1">
        <w:r w:rsidRPr="00B63E9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https://ok.ru/sfr.novosibirskayaoblast/topics</w:t>
        </w:r>
      </w:hyperlink>
      <w:r w:rsidRPr="00B63E9B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 ,</w:t>
      </w:r>
    </w:p>
    <w:p w:rsidR="00B63E9B" w:rsidRPr="00B63E9B" w:rsidRDefault="00B63E9B" w:rsidP="00B63E9B">
      <w:pPr>
        <w:shd w:val="clear" w:color="auto" w:fill="FFFFFF"/>
        <w:spacing w:before="100" w:beforeAutospacing="1" w:after="100" w:afterAutospacing="1" w:line="315" w:lineRule="atLeast"/>
        <w:jc w:val="both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proofErr w:type="spellStart"/>
      <w:r w:rsidRPr="00B63E9B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Telegram</w:t>
      </w:r>
      <w:proofErr w:type="spellEnd"/>
      <w:r w:rsidRPr="00B63E9B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-канал </w:t>
      </w:r>
      <w:hyperlink r:id="rId6" w:tgtFrame="_blank" w:history="1">
        <w:r w:rsidRPr="00B63E9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https://t.me/sfr_novosibirskayaoblast</w:t>
        </w:r>
      </w:hyperlink>
      <w:r w:rsidRPr="00B63E9B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  </w:t>
      </w:r>
    </w:p>
    <w:p w:rsidR="00B63E9B" w:rsidRPr="00B63E9B" w:rsidRDefault="00B63E9B" w:rsidP="00B63E9B">
      <w:pPr>
        <w:shd w:val="clear" w:color="auto" w:fill="FFFFFF"/>
        <w:spacing w:after="0" w:line="315" w:lineRule="atLeast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B63E9B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--</w:t>
      </w:r>
      <w:r w:rsidRPr="00B63E9B">
        <w:rPr>
          <w:rFonts w:ascii="Arial" w:eastAsia="Times New Roman" w:hAnsi="Arial" w:cs="Arial"/>
          <w:color w:val="212121"/>
          <w:sz w:val="23"/>
          <w:szCs w:val="23"/>
          <w:lang w:eastAsia="ru-RU"/>
        </w:rPr>
        <w:br/>
        <w:t>с уважением,</w:t>
      </w:r>
    </w:p>
    <w:p w:rsidR="00B63E9B" w:rsidRPr="00B63E9B" w:rsidRDefault="00B63E9B" w:rsidP="00B63E9B">
      <w:pPr>
        <w:shd w:val="clear" w:color="auto" w:fill="FFFFFF"/>
        <w:spacing w:after="0" w:line="315" w:lineRule="atLeast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B63E9B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пресс-служба Отделения СФР по Новосибирской области</w:t>
      </w:r>
    </w:p>
    <w:p w:rsidR="00B63E9B" w:rsidRPr="00B63E9B" w:rsidRDefault="00B63E9B" w:rsidP="00B63E9B">
      <w:pPr>
        <w:shd w:val="clear" w:color="auto" w:fill="FFFFFF"/>
        <w:spacing w:after="0" w:line="315" w:lineRule="atLeast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B63E9B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(383) 229-17-28</w:t>
      </w:r>
    </w:p>
    <w:p w:rsidR="00C54B38" w:rsidRDefault="00B63E9B">
      <w: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7pt;height:467.7pt">
            <v:imagedata r:id="rId7" o:title="Расчет ЕПМ"/>
          </v:shape>
        </w:pict>
      </w:r>
    </w:p>
    <w:sectPr w:rsidR="00C54B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042D"/>
    <w:rsid w:val="000006D5"/>
    <w:rsid w:val="000028DA"/>
    <w:rsid w:val="00027B65"/>
    <w:rsid w:val="00037326"/>
    <w:rsid w:val="0003779F"/>
    <w:rsid w:val="00040060"/>
    <w:rsid w:val="00051427"/>
    <w:rsid w:val="00061E2C"/>
    <w:rsid w:val="00072342"/>
    <w:rsid w:val="000737FB"/>
    <w:rsid w:val="00073C8D"/>
    <w:rsid w:val="00077058"/>
    <w:rsid w:val="00092B03"/>
    <w:rsid w:val="00092E2F"/>
    <w:rsid w:val="00095709"/>
    <w:rsid w:val="000A4A3B"/>
    <w:rsid w:val="000B0D7E"/>
    <w:rsid w:val="000B659A"/>
    <w:rsid w:val="000C1763"/>
    <w:rsid w:val="000D017C"/>
    <w:rsid w:val="000D3119"/>
    <w:rsid w:val="000D63BB"/>
    <w:rsid w:val="000E379F"/>
    <w:rsid w:val="000F402E"/>
    <w:rsid w:val="0010742A"/>
    <w:rsid w:val="00115F82"/>
    <w:rsid w:val="00122958"/>
    <w:rsid w:val="00122CD5"/>
    <w:rsid w:val="00135B09"/>
    <w:rsid w:val="00156EC4"/>
    <w:rsid w:val="00161DDA"/>
    <w:rsid w:val="0016274A"/>
    <w:rsid w:val="00165232"/>
    <w:rsid w:val="00167A67"/>
    <w:rsid w:val="00171EE4"/>
    <w:rsid w:val="00174228"/>
    <w:rsid w:val="00184923"/>
    <w:rsid w:val="00187DBD"/>
    <w:rsid w:val="001A0E52"/>
    <w:rsid w:val="001A188A"/>
    <w:rsid w:val="001A7415"/>
    <w:rsid w:val="001B2192"/>
    <w:rsid w:val="001D4A9A"/>
    <w:rsid w:val="001D513E"/>
    <w:rsid w:val="001D7410"/>
    <w:rsid w:val="001E3032"/>
    <w:rsid w:val="00203133"/>
    <w:rsid w:val="00206E33"/>
    <w:rsid w:val="002072F7"/>
    <w:rsid w:val="002100BC"/>
    <w:rsid w:val="002137ED"/>
    <w:rsid w:val="002238EA"/>
    <w:rsid w:val="00226470"/>
    <w:rsid w:val="00231771"/>
    <w:rsid w:val="00237240"/>
    <w:rsid w:val="002377D8"/>
    <w:rsid w:val="002413E3"/>
    <w:rsid w:val="00246151"/>
    <w:rsid w:val="00264CF3"/>
    <w:rsid w:val="00265242"/>
    <w:rsid w:val="002653FF"/>
    <w:rsid w:val="002704FB"/>
    <w:rsid w:val="002707A7"/>
    <w:rsid w:val="00281BED"/>
    <w:rsid w:val="00281C71"/>
    <w:rsid w:val="0029226E"/>
    <w:rsid w:val="00295A51"/>
    <w:rsid w:val="002A679C"/>
    <w:rsid w:val="002A7F87"/>
    <w:rsid w:val="002B0F1F"/>
    <w:rsid w:val="002B4519"/>
    <w:rsid w:val="002E3977"/>
    <w:rsid w:val="002F11A1"/>
    <w:rsid w:val="002F3D75"/>
    <w:rsid w:val="00303D3D"/>
    <w:rsid w:val="003139D6"/>
    <w:rsid w:val="003206A9"/>
    <w:rsid w:val="003254BE"/>
    <w:rsid w:val="003255B8"/>
    <w:rsid w:val="00334C58"/>
    <w:rsid w:val="003472F3"/>
    <w:rsid w:val="0035024A"/>
    <w:rsid w:val="003510F9"/>
    <w:rsid w:val="00352D23"/>
    <w:rsid w:val="003551E2"/>
    <w:rsid w:val="00362342"/>
    <w:rsid w:val="00364543"/>
    <w:rsid w:val="00373946"/>
    <w:rsid w:val="0037692E"/>
    <w:rsid w:val="00391AC3"/>
    <w:rsid w:val="003A160F"/>
    <w:rsid w:val="003C70E7"/>
    <w:rsid w:val="003D245A"/>
    <w:rsid w:val="003E3F61"/>
    <w:rsid w:val="003F1D09"/>
    <w:rsid w:val="003F5ECC"/>
    <w:rsid w:val="00406900"/>
    <w:rsid w:val="004151C1"/>
    <w:rsid w:val="00424155"/>
    <w:rsid w:val="00427E88"/>
    <w:rsid w:val="00427FE2"/>
    <w:rsid w:val="00436C64"/>
    <w:rsid w:val="00441620"/>
    <w:rsid w:val="00444F14"/>
    <w:rsid w:val="00446A0A"/>
    <w:rsid w:val="00450849"/>
    <w:rsid w:val="00452705"/>
    <w:rsid w:val="004542B5"/>
    <w:rsid w:val="004662DE"/>
    <w:rsid w:val="004918C0"/>
    <w:rsid w:val="004B25FE"/>
    <w:rsid w:val="004B5998"/>
    <w:rsid w:val="004C27F5"/>
    <w:rsid w:val="004C3715"/>
    <w:rsid w:val="004D31F1"/>
    <w:rsid w:val="004D45F9"/>
    <w:rsid w:val="004D583C"/>
    <w:rsid w:val="004D5E66"/>
    <w:rsid w:val="004D60B2"/>
    <w:rsid w:val="004F532D"/>
    <w:rsid w:val="00504229"/>
    <w:rsid w:val="00505815"/>
    <w:rsid w:val="00512A8F"/>
    <w:rsid w:val="00514479"/>
    <w:rsid w:val="00520392"/>
    <w:rsid w:val="0053788B"/>
    <w:rsid w:val="00542066"/>
    <w:rsid w:val="00542BB5"/>
    <w:rsid w:val="00543241"/>
    <w:rsid w:val="00554FEF"/>
    <w:rsid w:val="005557CA"/>
    <w:rsid w:val="00562648"/>
    <w:rsid w:val="0056393E"/>
    <w:rsid w:val="00564680"/>
    <w:rsid w:val="00564F4B"/>
    <w:rsid w:val="00571FC5"/>
    <w:rsid w:val="005752BE"/>
    <w:rsid w:val="005831DC"/>
    <w:rsid w:val="0058641D"/>
    <w:rsid w:val="005952CA"/>
    <w:rsid w:val="005A00F4"/>
    <w:rsid w:val="005A3696"/>
    <w:rsid w:val="005A4E30"/>
    <w:rsid w:val="005A5B04"/>
    <w:rsid w:val="005A6C62"/>
    <w:rsid w:val="005C020E"/>
    <w:rsid w:val="005C2CFE"/>
    <w:rsid w:val="005C3C3E"/>
    <w:rsid w:val="005C4CB7"/>
    <w:rsid w:val="005D038E"/>
    <w:rsid w:val="005D4994"/>
    <w:rsid w:val="005E4E67"/>
    <w:rsid w:val="005F469B"/>
    <w:rsid w:val="00602E27"/>
    <w:rsid w:val="00606D6D"/>
    <w:rsid w:val="00615EAC"/>
    <w:rsid w:val="00637B33"/>
    <w:rsid w:val="00655730"/>
    <w:rsid w:val="0065738F"/>
    <w:rsid w:val="00662BE9"/>
    <w:rsid w:val="00662C7B"/>
    <w:rsid w:val="00662DA6"/>
    <w:rsid w:val="00667832"/>
    <w:rsid w:val="006825EC"/>
    <w:rsid w:val="00694101"/>
    <w:rsid w:val="00697143"/>
    <w:rsid w:val="006A4146"/>
    <w:rsid w:val="006A6E75"/>
    <w:rsid w:val="006C0CFF"/>
    <w:rsid w:val="006D2168"/>
    <w:rsid w:val="006E76FE"/>
    <w:rsid w:val="007079EB"/>
    <w:rsid w:val="0071046C"/>
    <w:rsid w:val="00713162"/>
    <w:rsid w:val="00715D95"/>
    <w:rsid w:val="00716B44"/>
    <w:rsid w:val="0072291D"/>
    <w:rsid w:val="00722A9F"/>
    <w:rsid w:val="007351D4"/>
    <w:rsid w:val="0073520D"/>
    <w:rsid w:val="007435E6"/>
    <w:rsid w:val="007447FB"/>
    <w:rsid w:val="007513CB"/>
    <w:rsid w:val="00756BDF"/>
    <w:rsid w:val="00760BFB"/>
    <w:rsid w:val="0076353B"/>
    <w:rsid w:val="007639E2"/>
    <w:rsid w:val="00765C32"/>
    <w:rsid w:val="00767330"/>
    <w:rsid w:val="00770662"/>
    <w:rsid w:val="00773A91"/>
    <w:rsid w:val="0078648C"/>
    <w:rsid w:val="0078739A"/>
    <w:rsid w:val="00791AC5"/>
    <w:rsid w:val="007A1596"/>
    <w:rsid w:val="007A16E0"/>
    <w:rsid w:val="007C5EB3"/>
    <w:rsid w:val="007D58F3"/>
    <w:rsid w:val="007E2111"/>
    <w:rsid w:val="007F2FBB"/>
    <w:rsid w:val="007F7F9D"/>
    <w:rsid w:val="00800697"/>
    <w:rsid w:val="00801CC9"/>
    <w:rsid w:val="008043EE"/>
    <w:rsid w:val="00804965"/>
    <w:rsid w:val="00805702"/>
    <w:rsid w:val="00826546"/>
    <w:rsid w:val="008475C0"/>
    <w:rsid w:val="0085263D"/>
    <w:rsid w:val="008717F1"/>
    <w:rsid w:val="00886A37"/>
    <w:rsid w:val="00886D07"/>
    <w:rsid w:val="00890183"/>
    <w:rsid w:val="00890AAC"/>
    <w:rsid w:val="008A164C"/>
    <w:rsid w:val="008A21FE"/>
    <w:rsid w:val="008A4750"/>
    <w:rsid w:val="008B3F5E"/>
    <w:rsid w:val="008D530E"/>
    <w:rsid w:val="008E0BAF"/>
    <w:rsid w:val="008E3A3A"/>
    <w:rsid w:val="008E7CC8"/>
    <w:rsid w:val="008F6888"/>
    <w:rsid w:val="009116A4"/>
    <w:rsid w:val="009342D1"/>
    <w:rsid w:val="00941202"/>
    <w:rsid w:val="009515FF"/>
    <w:rsid w:val="00957B2E"/>
    <w:rsid w:val="00957DE3"/>
    <w:rsid w:val="009603DB"/>
    <w:rsid w:val="00965D81"/>
    <w:rsid w:val="00966993"/>
    <w:rsid w:val="00967595"/>
    <w:rsid w:val="00981E0C"/>
    <w:rsid w:val="009853DC"/>
    <w:rsid w:val="00991E39"/>
    <w:rsid w:val="009A3F29"/>
    <w:rsid w:val="009E0320"/>
    <w:rsid w:val="009F788A"/>
    <w:rsid w:val="00A01744"/>
    <w:rsid w:val="00A03A6E"/>
    <w:rsid w:val="00A07BE6"/>
    <w:rsid w:val="00A11189"/>
    <w:rsid w:val="00A12B7D"/>
    <w:rsid w:val="00A13183"/>
    <w:rsid w:val="00A138C5"/>
    <w:rsid w:val="00A14EBE"/>
    <w:rsid w:val="00A163F8"/>
    <w:rsid w:val="00A24E09"/>
    <w:rsid w:val="00A31DDE"/>
    <w:rsid w:val="00A33C4D"/>
    <w:rsid w:val="00A405FC"/>
    <w:rsid w:val="00A4100A"/>
    <w:rsid w:val="00A44E0D"/>
    <w:rsid w:val="00A4694C"/>
    <w:rsid w:val="00A533B1"/>
    <w:rsid w:val="00A56FC3"/>
    <w:rsid w:val="00A72556"/>
    <w:rsid w:val="00A84CED"/>
    <w:rsid w:val="00A86733"/>
    <w:rsid w:val="00AC096F"/>
    <w:rsid w:val="00AC6B51"/>
    <w:rsid w:val="00AE07E0"/>
    <w:rsid w:val="00AF51B8"/>
    <w:rsid w:val="00B010DD"/>
    <w:rsid w:val="00B01A93"/>
    <w:rsid w:val="00B01F1F"/>
    <w:rsid w:val="00B03EF6"/>
    <w:rsid w:val="00B04BD9"/>
    <w:rsid w:val="00B0570A"/>
    <w:rsid w:val="00B12F7C"/>
    <w:rsid w:val="00B21A01"/>
    <w:rsid w:val="00B23597"/>
    <w:rsid w:val="00B25CE2"/>
    <w:rsid w:val="00B31EE3"/>
    <w:rsid w:val="00B36B84"/>
    <w:rsid w:val="00B36C39"/>
    <w:rsid w:val="00B423B2"/>
    <w:rsid w:val="00B517F8"/>
    <w:rsid w:val="00B5384D"/>
    <w:rsid w:val="00B601B3"/>
    <w:rsid w:val="00B63E9B"/>
    <w:rsid w:val="00B679DB"/>
    <w:rsid w:val="00B84259"/>
    <w:rsid w:val="00B90ABC"/>
    <w:rsid w:val="00B92FE7"/>
    <w:rsid w:val="00BB1CB8"/>
    <w:rsid w:val="00BC0603"/>
    <w:rsid w:val="00BC1922"/>
    <w:rsid w:val="00BF06C8"/>
    <w:rsid w:val="00C02668"/>
    <w:rsid w:val="00C04F50"/>
    <w:rsid w:val="00C07279"/>
    <w:rsid w:val="00C10901"/>
    <w:rsid w:val="00C11D41"/>
    <w:rsid w:val="00C179C0"/>
    <w:rsid w:val="00C204F0"/>
    <w:rsid w:val="00C20BB5"/>
    <w:rsid w:val="00C21854"/>
    <w:rsid w:val="00C27B73"/>
    <w:rsid w:val="00C306B0"/>
    <w:rsid w:val="00C3219D"/>
    <w:rsid w:val="00C34B2F"/>
    <w:rsid w:val="00C54B38"/>
    <w:rsid w:val="00C63BF6"/>
    <w:rsid w:val="00C67760"/>
    <w:rsid w:val="00C73595"/>
    <w:rsid w:val="00C7718C"/>
    <w:rsid w:val="00C77249"/>
    <w:rsid w:val="00C84733"/>
    <w:rsid w:val="00C93FB9"/>
    <w:rsid w:val="00CA7D04"/>
    <w:rsid w:val="00CB03C5"/>
    <w:rsid w:val="00CC2A9C"/>
    <w:rsid w:val="00CC4952"/>
    <w:rsid w:val="00CD057B"/>
    <w:rsid w:val="00CD2C9C"/>
    <w:rsid w:val="00CD2D2C"/>
    <w:rsid w:val="00CD47FB"/>
    <w:rsid w:val="00CD6A55"/>
    <w:rsid w:val="00CD7418"/>
    <w:rsid w:val="00CF3C55"/>
    <w:rsid w:val="00CF4A09"/>
    <w:rsid w:val="00CF7CDB"/>
    <w:rsid w:val="00D13029"/>
    <w:rsid w:val="00D13199"/>
    <w:rsid w:val="00D1614C"/>
    <w:rsid w:val="00D17EC7"/>
    <w:rsid w:val="00D23F7E"/>
    <w:rsid w:val="00D24563"/>
    <w:rsid w:val="00D43040"/>
    <w:rsid w:val="00D4455F"/>
    <w:rsid w:val="00D503AC"/>
    <w:rsid w:val="00D5344F"/>
    <w:rsid w:val="00D534E8"/>
    <w:rsid w:val="00D56ED4"/>
    <w:rsid w:val="00D570C8"/>
    <w:rsid w:val="00D61CBB"/>
    <w:rsid w:val="00D6557D"/>
    <w:rsid w:val="00D66CFB"/>
    <w:rsid w:val="00D76420"/>
    <w:rsid w:val="00D77BFF"/>
    <w:rsid w:val="00D8442D"/>
    <w:rsid w:val="00D94B8E"/>
    <w:rsid w:val="00DA23BC"/>
    <w:rsid w:val="00DA2CE5"/>
    <w:rsid w:val="00DA6D11"/>
    <w:rsid w:val="00DB710C"/>
    <w:rsid w:val="00DD06E5"/>
    <w:rsid w:val="00DD44B6"/>
    <w:rsid w:val="00DE501B"/>
    <w:rsid w:val="00DE572C"/>
    <w:rsid w:val="00DE7CFB"/>
    <w:rsid w:val="00DF2141"/>
    <w:rsid w:val="00DF352B"/>
    <w:rsid w:val="00DF43C6"/>
    <w:rsid w:val="00DF6B02"/>
    <w:rsid w:val="00E0476B"/>
    <w:rsid w:val="00E05E64"/>
    <w:rsid w:val="00E07A56"/>
    <w:rsid w:val="00E11B27"/>
    <w:rsid w:val="00E120C4"/>
    <w:rsid w:val="00E14E99"/>
    <w:rsid w:val="00E15246"/>
    <w:rsid w:val="00E21916"/>
    <w:rsid w:val="00E23117"/>
    <w:rsid w:val="00E30D8D"/>
    <w:rsid w:val="00E33947"/>
    <w:rsid w:val="00E4141D"/>
    <w:rsid w:val="00E41D9B"/>
    <w:rsid w:val="00E53A95"/>
    <w:rsid w:val="00E55D4B"/>
    <w:rsid w:val="00E6021B"/>
    <w:rsid w:val="00E605A5"/>
    <w:rsid w:val="00E65CC2"/>
    <w:rsid w:val="00E82CF1"/>
    <w:rsid w:val="00E96E62"/>
    <w:rsid w:val="00EA2765"/>
    <w:rsid w:val="00EA32E4"/>
    <w:rsid w:val="00EA50A6"/>
    <w:rsid w:val="00EA7668"/>
    <w:rsid w:val="00EB0DE9"/>
    <w:rsid w:val="00EB0FE7"/>
    <w:rsid w:val="00EC170B"/>
    <w:rsid w:val="00EC2882"/>
    <w:rsid w:val="00EC30FA"/>
    <w:rsid w:val="00EC5A6C"/>
    <w:rsid w:val="00ED2A13"/>
    <w:rsid w:val="00ED3253"/>
    <w:rsid w:val="00ED349F"/>
    <w:rsid w:val="00ED608F"/>
    <w:rsid w:val="00EE4CB4"/>
    <w:rsid w:val="00EE5F0E"/>
    <w:rsid w:val="00EF5FBF"/>
    <w:rsid w:val="00EF6A4F"/>
    <w:rsid w:val="00F11FC9"/>
    <w:rsid w:val="00F17067"/>
    <w:rsid w:val="00F2042D"/>
    <w:rsid w:val="00F2267D"/>
    <w:rsid w:val="00F30C90"/>
    <w:rsid w:val="00F4306B"/>
    <w:rsid w:val="00F448B4"/>
    <w:rsid w:val="00F7028D"/>
    <w:rsid w:val="00F71C17"/>
    <w:rsid w:val="00F9020B"/>
    <w:rsid w:val="00F9238A"/>
    <w:rsid w:val="00F9534D"/>
    <w:rsid w:val="00FA215B"/>
    <w:rsid w:val="00FA41A3"/>
    <w:rsid w:val="00FB487A"/>
    <w:rsid w:val="00FC29EE"/>
    <w:rsid w:val="00FD1E6D"/>
    <w:rsid w:val="00FD69D0"/>
    <w:rsid w:val="00FE1B1E"/>
    <w:rsid w:val="00FF0102"/>
    <w:rsid w:val="00FF0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EB11D9-8BF2-4714-A459-BF39F938BA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63E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B63E9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24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466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534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0197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9017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1760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839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3018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0453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64128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4168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3411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0616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87292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431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2067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39251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6043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84699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4947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7489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59616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2292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13884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882419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5361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189808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74076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.me/sfr_novosibirskayaoblast" TargetMode="External"/><Relationship Id="rId5" Type="http://schemas.openxmlformats.org/officeDocument/2006/relationships/hyperlink" Target="https://ok.ru/sfr.novosibirskayaoblast/topics" TargetMode="External"/><Relationship Id="rId4" Type="http://schemas.openxmlformats.org/officeDocument/2006/relationships/hyperlink" Target="https://vk.com/sfr.novosibirskayaoblast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254</Words>
  <Characters>1453</Characters>
  <Application>Microsoft Office Word</Application>
  <DocSecurity>0</DocSecurity>
  <Lines>12</Lines>
  <Paragraphs>3</Paragraphs>
  <ScaleCrop>false</ScaleCrop>
  <Company>ZverDVD</Company>
  <LinksUpToDate>false</LinksUpToDate>
  <CharactersWithSpaces>1704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Имангулов А.Х.</dc:creator>
  <cp:keywords/>
  <dc:description/>
  <cp:lastModifiedBy>Имангулов А.Х.</cp:lastModifiedBy>
  <cp:revision>2</cp:revision>
  <dcterms:created xsi:type="dcterms:W3CDTF">2025-03-11T04:58:00Z</dcterms:created>
  <dcterms:modified xsi:type="dcterms:W3CDTF">2025-03-11T04:59:00Z</dcterms:modified>
</cp:coreProperties>
</file>